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89513" w14:textId="77777777" w:rsidR="001E77B6" w:rsidRDefault="001E77B6" w:rsidP="001E77B6">
      <w:pPr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val="en-US" w:eastAsia="lt-LT"/>
        </w:rPr>
      </w:pPr>
      <w:r>
        <w:rPr>
          <w:rFonts w:ascii="Times New Roman" w:eastAsia="Times New Roman" w:hAnsi="Times New Roman"/>
          <w:b/>
          <w:szCs w:val="20"/>
          <w:lang w:val="en-US" w:eastAsia="lt-LT"/>
        </w:rPr>
        <w:t>Delivered Service Confirmation Form</w:t>
      </w:r>
    </w:p>
    <w:p w14:paraId="0B5BBF5D" w14:textId="77777777" w:rsidR="001E77B6" w:rsidRDefault="001E77B6" w:rsidP="001E77B6">
      <w:pPr>
        <w:spacing w:after="0" w:line="240" w:lineRule="auto"/>
        <w:jc w:val="center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1E77B6" w14:paraId="38E99729" w14:textId="77777777" w:rsidTr="001E77B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914DF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Customer (Address, VAT identifier)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90CC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en-US" w:eastAsia="lt-LT"/>
              </w:rPr>
            </w:pPr>
          </w:p>
        </w:tc>
      </w:tr>
      <w:tr w:rsidR="001E77B6" w14:paraId="077EEBF1" w14:textId="77777777" w:rsidTr="001E77B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8CA72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Date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6D5B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1E77B6" w14:paraId="6266E78B" w14:textId="77777777" w:rsidTr="001E77B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E32A7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Product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9E9B1" w14:textId="77777777" w:rsidR="001E77B6" w:rsidRDefault="001E77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TAVL server</w:t>
            </w:r>
          </w:p>
        </w:tc>
      </w:tr>
    </w:tbl>
    <w:p w14:paraId="20CD9AD6" w14:textId="77777777" w:rsidR="001E77B6" w:rsidRDefault="001E77B6" w:rsidP="001E77B6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1E77B6" w14:paraId="45D4AE56" w14:textId="77777777" w:rsidTr="001E77B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9C755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Service Name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0B537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TAVL server installation and permission to add objects </w:t>
            </w:r>
          </w:p>
        </w:tc>
      </w:tr>
    </w:tbl>
    <w:p w14:paraId="0B30EB4B" w14:textId="77777777" w:rsidR="001E77B6" w:rsidRDefault="001E77B6" w:rsidP="001E77B6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9"/>
      </w:tblGrid>
      <w:tr w:rsidR="001E77B6" w14:paraId="3BC9E4BC" w14:textId="77777777" w:rsidTr="001E77B6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F4BC0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Service Description</w:t>
            </w:r>
          </w:p>
        </w:tc>
      </w:tr>
      <w:tr w:rsidR="001E77B6" w14:paraId="4DAF3AC0" w14:textId="77777777" w:rsidTr="001E77B6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8CDFF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Installed TAVL server on IP </w:t>
            </w:r>
            <w:proofErr w:type="spellStart"/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x.x.x.x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components</w:t>
            </w:r>
          </w:p>
          <w:p w14:paraId="28E39757" w14:textId="77777777" w:rsidR="001E77B6" w:rsidRDefault="001E77B6" w:rsidP="002867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TAVL data server;</w:t>
            </w:r>
          </w:p>
          <w:p w14:paraId="3E31A711" w14:textId="77777777" w:rsidR="001E77B6" w:rsidRDefault="001E77B6" w:rsidP="002867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TAVL server;</w:t>
            </w:r>
          </w:p>
          <w:p w14:paraId="11E31570" w14:textId="77777777" w:rsidR="001E77B6" w:rsidRDefault="001E77B6" w:rsidP="002867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Server Watch Dog;</w:t>
            </w:r>
          </w:p>
          <w:p w14:paraId="4FBA307E" w14:textId="77777777" w:rsidR="001E77B6" w:rsidRDefault="001E77B6" w:rsidP="002867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WS3.0 TAVL application services;</w:t>
            </w:r>
          </w:p>
          <w:p w14:paraId="34E34491" w14:textId="77777777" w:rsidR="001E77B6" w:rsidRDefault="001E77B6" w:rsidP="002867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Web4 application;</w:t>
            </w:r>
          </w:p>
          <w:p w14:paraId="0DCA2CA5" w14:textId="77777777" w:rsidR="001E77B6" w:rsidRDefault="001E77B6" w:rsidP="002867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Android service.</w:t>
            </w:r>
          </w:p>
          <w:p w14:paraId="201F71BD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Tested functionality and components.</w:t>
            </w:r>
          </w:p>
          <w:p w14:paraId="715B112F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Provided permission to add </w:t>
            </w: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xx</w:t>
            </w: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objects for TAVL server IP </w:t>
            </w:r>
            <w:proofErr w:type="spellStart"/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x.x.x.x</w:t>
            </w: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.</w:t>
            </w:r>
            <w:proofErr w:type="spellEnd"/>
          </w:p>
        </w:tc>
      </w:tr>
    </w:tbl>
    <w:p w14:paraId="566DA932" w14:textId="77777777" w:rsidR="001E77B6" w:rsidRDefault="001E77B6" w:rsidP="001E77B6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1E77B6" w14:paraId="61EC23AD" w14:textId="77777777" w:rsidTr="001E77B6">
        <w:tc>
          <w:tcPr>
            <w:tcW w:w="8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0CE03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Delivered Items</w:t>
            </w:r>
          </w:p>
        </w:tc>
      </w:tr>
      <w:tr w:rsidR="001E77B6" w14:paraId="1257D2A7" w14:textId="77777777" w:rsidTr="001E77B6">
        <w:trPr>
          <w:trHeight w:val="203"/>
        </w:trPr>
        <w:tc>
          <w:tcPr>
            <w:tcW w:w="8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94D7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1E77B6" w14:paraId="38BF1988" w14:textId="77777777" w:rsidTr="001E77B6">
        <w:trPr>
          <w:trHeight w:val="20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FC47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Item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2FEB0" w14:textId="77777777" w:rsidR="001E77B6" w:rsidRDefault="001E77B6" w:rsidP="002867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TAVL4 application v.4.x.x.x;</w:t>
            </w:r>
          </w:p>
          <w:p w14:paraId="6E61B067" w14:textId="77777777" w:rsidR="001E77B6" w:rsidRDefault="001E77B6" w:rsidP="002867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Tavl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Management admin login/password, access address</w:t>
            </w:r>
          </w:p>
          <w:p w14:paraId="34B95309" w14:textId="77777777" w:rsidR="001E77B6" w:rsidRDefault="001E77B6" w:rsidP="002867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TAVL Web4 access link</w:t>
            </w:r>
          </w:p>
          <w:p w14:paraId="44B33E3C" w14:textId="77777777" w:rsidR="001E77B6" w:rsidRDefault="001E77B6" w:rsidP="002867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User manuals: </w:t>
            </w:r>
          </w:p>
          <w:p w14:paraId="2B6765F4" w14:textId="77777777" w:rsidR="001E77B6" w:rsidRDefault="001E77B6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 xml:space="preserve">Very Quick Device Registration Guide.pdf; </w:t>
            </w: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br/>
            </w: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TAVL Management User Manual v3.0_client_edition.pdf</w:t>
            </w: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br/>
              <w:t>TAVL manual v1.5.pdf; TAVL WEB4 user manual V 1.1.pdf</w:t>
            </w: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br/>
              <w:t xml:space="preserve">TAVL Android App User </w:t>
            </w:r>
            <w:proofErr w:type="gramStart"/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Manual  v</w:t>
            </w:r>
            <w:proofErr w:type="gramEnd"/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1 0.pdf</w:t>
            </w: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br/>
              <w:t xml:space="preserve"> TAVL Mobile Application User Guide.pdf;</w:t>
            </w:r>
          </w:p>
        </w:tc>
      </w:tr>
    </w:tbl>
    <w:p w14:paraId="164352B9" w14:textId="77777777" w:rsidR="001E77B6" w:rsidRDefault="001E77B6" w:rsidP="001E77B6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pPr w:leftFromText="180" w:rightFromText="180" w:bottomFromText="200" w:vertAnchor="text" w:horzAnchor="margin" w:tblpY="2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430"/>
      </w:tblGrid>
      <w:tr w:rsidR="001E77B6" w14:paraId="60F25B85" w14:textId="77777777" w:rsidTr="001E77B6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92E4B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TPSI (Technical support engineer)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1B7BB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Name, surname, signature</w:t>
            </w:r>
          </w:p>
        </w:tc>
      </w:tr>
      <w:tr w:rsidR="001E77B6" w14:paraId="4C00D37F" w14:textId="77777777" w:rsidTr="001E77B6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DEE4F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TPSI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parašas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(Signature)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233E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</w:tbl>
    <w:p w14:paraId="56BE7E09" w14:textId="77777777" w:rsidR="001E77B6" w:rsidRDefault="001E77B6" w:rsidP="001E77B6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64F6035F" w14:textId="77777777" w:rsidR="001E77B6" w:rsidRDefault="001E77B6" w:rsidP="001E77B6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4CEC4720" w14:textId="77777777" w:rsidR="001E77B6" w:rsidRDefault="001E77B6" w:rsidP="001E77B6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1F717AE2" w14:textId="77777777" w:rsidR="001E77B6" w:rsidRDefault="001E77B6" w:rsidP="001E77B6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5F83E4ED" w14:textId="77777777" w:rsidR="001E77B6" w:rsidRDefault="001E77B6" w:rsidP="001E77B6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  <w:proofErr w:type="spellStart"/>
      <w:r>
        <w:rPr>
          <w:rFonts w:ascii="Times New Roman" w:eastAsia="Times New Roman" w:hAnsi="Times New Roman"/>
          <w:szCs w:val="20"/>
          <w:lang w:val="en-US" w:eastAsia="lt-LT"/>
        </w:rPr>
        <w:t>Užsakovas</w:t>
      </w:r>
      <w:proofErr w:type="spellEnd"/>
      <w:r>
        <w:rPr>
          <w:rFonts w:ascii="Times New Roman" w:eastAsia="Times New Roman" w:hAnsi="Times New Roman"/>
          <w:szCs w:val="20"/>
          <w:lang w:val="en-US" w:eastAsia="lt-LT"/>
        </w:rPr>
        <w:t xml:space="preserve"> (Customer): Technical task is correct and full fill all requirements</w:t>
      </w:r>
    </w:p>
    <w:tbl>
      <w:tblPr>
        <w:tblpPr w:leftFromText="180" w:rightFromText="180" w:bottomFromText="20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430"/>
      </w:tblGrid>
      <w:tr w:rsidR="001E77B6" w14:paraId="7BE5F123" w14:textId="77777777" w:rsidTr="001E77B6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341C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pavadinimas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Name)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F21C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1E77B6" w14:paraId="7BF8E459" w14:textId="77777777" w:rsidTr="001E77B6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0CB2B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atstovas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representative)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0968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1E77B6" w14:paraId="17186BBE" w14:textId="77777777" w:rsidTr="001E77B6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D170E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parašas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representative signature)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3D25" w14:textId="77777777" w:rsidR="001E77B6" w:rsidRDefault="001E77B6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</w:tbl>
    <w:p w14:paraId="1EEA0D73" w14:textId="77777777" w:rsidR="001E77B6" w:rsidRDefault="001E77B6" w:rsidP="001E77B6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1412BBD0" w14:textId="77777777" w:rsidR="001E77B6" w:rsidRDefault="001E77B6" w:rsidP="001E77B6">
      <w:pPr>
        <w:spacing w:after="0" w:line="240" w:lineRule="auto"/>
        <w:rPr>
          <w:rFonts w:ascii="Garamond" w:eastAsia="Times New Roman" w:hAnsi="Garamond"/>
          <w:sz w:val="24"/>
          <w:szCs w:val="24"/>
          <w:lang w:val="en-US" w:eastAsia="lt-LT"/>
        </w:rPr>
      </w:pPr>
    </w:p>
    <w:p w14:paraId="2DBBD588" w14:textId="77777777" w:rsidR="001E77B6" w:rsidRDefault="001E77B6" w:rsidP="001E77B6">
      <w:pPr>
        <w:autoSpaceDE w:val="0"/>
        <w:autoSpaceDN w:val="0"/>
        <w:adjustRightInd w:val="0"/>
        <w:spacing w:after="0" w:line="240" w:lineRule="auto"/>
        <w:rPr>
          <w:sz w:val="24"/>
          <w:szCs w:val="32"/>
          <w:lang w:val="en-US"/>
        </w:rPr>
      </w:pPr>
    </w:p>
    <w:p w14:paraId="4CEE76BC" w14:textId="669EC9E4" w:rsidR="00A82FC6" w:rsidRPr="001E77B6" w:rsidRDefault="00A82FC6" w:rsidP="001E77B6"/>
    <w:sectPr w:rsidR="00A82FC6" w:rsidRPr="001E77B6" w:rsidSect="004C0116">
      <w:headerReference w:type="default" r:id="rId11"/>
      <w:footerReference w:type="default" r:id="rId12"/>
      <w:pgSz w:w="11906" w:h="16838" w:code="9"/>
      <w:pgMar w:top="2977" w:right="1134" w:bottom="2694" w:left="1134" w:header="0" w:footer="90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CD29EB" w14:textId="77777777" w:rsidR="00903415" w:rsidRDefault="00903415" w:rsidP="00A82FC6">
      <w:pPr>
        <w:spacing w:after="0" w:line="240" w:lineRule="auto"/>
      </w:pPr>
      <w:r>
        <w:separator/>
      </w:r>
    </w:p>
  </w:endnote>
  <w:endnote w:type="continuationSeparator" w:id="0">
    <w:p w14:paraId="09852621" w14:textId="77777777" w:rsidR="00903415" w:rsidRDefault="00903415" w:rsidP="00A82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456CC" w14:textId="51D17175" w:rsidR="004C0116" w:rsidRDefault="00874823" w:rsidP="006921D6">
    <w:pPr>
      <w:pStyle w:val="Footer"/>
      <w:tabs>
        <w:tab w:val="clear" w:pos="4819"/>
        <w:tab w:val="left" w:pos="960"/>
        <w:tab w:val="left" w:pos="1763"/>
      </w:tabs>
    </w:pP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95104" behindDoc="0" locked="0" layoutInCell="1" allowOverlap="1" wp14:anchorId="03EC1C1E" wp14:editId="334F60F0">
              <wp:simplePos x="0" y="0"/>
              <wp:positionH relativeFrom="margin">
                <wp:posOffset>-102870</wp:posOffset>
              </wp:positionH>
              <wp:positionV relativeFrom="paragraph">
                <wp:posOffset>455930</wp:posOffset>
              </wp:positionV>
              <wp:extent cx="3985260" cy="340360"/>
              <wp:effectExtent l="0" t="0" r="0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5260" cy="340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C34951" w14:textId="5BF795DB" w:rsidR="002B30B1" w:rsidRPr="008D329F" w:rsidRDefault="00874823" w:rsidP="002B30B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4"/>
                              <w:szCs w:val="4"/>
                              <w:lang w:val="en-US"/>
                            </w:rPr>
                          </w:pPr>
                          <w:r w:rsidRPr="00874823">
                            <w:rPr>
                              <w:rStyle w:val="Strong"/>
                              <w:rFonts w:ascii="Arial" w:hAnsi="Arial" w:cs="Arial"/>
                              <w:b w:val="0"/>
                              <w:bCs w:val="0"/>
                              <w:i/>
                              <w:iCs/>
                              <w:sz w:val="12"/>
                              <w:szCs w:val="12"/>
                            </w:rPr>
                            <w:t>Data on the company is collected and stored in the Register of Legal Entities of the Republic of Lithuania.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EC1C1E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8.1pt;margin-top:35.9pt;width:313.8pt;height:26.8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8vDAIAAPkDAAAOAAAAZHJzL2Uyb0RvYy54bWysU9uO2yAQfa/Uf0C8N3acZJtYIavtbreq&#10;tL1Iu/0AgnGMCgwFEjv9+g44SaP2rSoPaGBmDnPODOvbwWhykD4osIxOJyUl0gpolN0x+u3l8c2S&#10;khC5bbgGKxk9ykBvN69frXtXywo60I30BEFsqHvHaBejq4siiE4aHibgpEVnC97wiEe/KxrPe0Q3&#10;uqjK8qbowTfOg5Ah4O3D6KSbjN+2UsQvbRtkJJpRrC3m3ed9m/Zis+b1znPXKXEqg/9DFYYri49e&#10;oB545GTv1V9QRgkPAdo4EWAKaFslZOaAbKblH2yeO+5k5oLiBHeRKfw/WPH58NUT1TA6o8Rygy16&#10;kUMk72AgVVKnd6HGoGeHYXHAa+xyZhrcE4jvgVi477jdyTvvoe8kb7C6acosrlJHnJBAtv0naPAZ&#10;vo+QgYbWmyQdikEQHbt0vHQmlSLwcrZaLqobdAn0zeblDO30BK/P2c6H+EGCIclg1GPnMzo/PIU4&#10;hp5D0mMWHpXWeM9rbUnP6GpRLXLClceoiMOplWF0WaY1jksi+d42OTlypUcba9H2xDoRHSnHYTtk&#10;eednMbfQHFEGD+Ms4t9BowP/k5Ie55DR8GPPvaREf7Qo5Wo6n6fBzYf54m2FB3/t2V57uBUIxWik&#10;ZDTvYx72kfIdSt6qrEbqzVjJqWScr6zn6S+kAb4+56jfP3bzCwAA//8DAFBLAwQUAAYACAAAACEA&#10;RDa6md4AAAAKAQAADwAAAGRycy9kb3ducmV2LnhtbEyPy07DMBBF90j8gzVI7FrbURogxKkQiC2I&#10;8pDYufE0iYjHUew24e8ZVrAczdG951bbxQ/ihFPsAxnQawUCqQmup9bA2+vj6hpETJacHQKhgW+M&#10;sK3PzypbujDTC552qRUcQrG0BrqUxlLK2HTobVyHEYl/hzB5m/icWukmO3O4H2SmVCG97YkbOjvi&#10;fYfN1+7oDbw/HT4/cvXcPvjNOIdFSfI30pjLi+XuFkTCJf3B8KvP6lCz0z4cyUUxGFjpImPUwJXm&#10;CQwUWucg9kxmmxxkXcn/E+ofAAAA//8DAFBLAQItABQABgAIAAAAIQC2gziS/gAAAOEBAAATAAAA&#10;AAAAAAAAAAAAAAAAAABbQ29udGVudF9UeXBlc10ueG1sUEsBAi0AFAAGAAgAAAAhADj9If/WAAAA&#10;lAEAAAsAAAAAAAAAAAAAAAAALwEAAF9yZWxzLy5yZWxzUEsBAi0AFAAGAAgAAAAhAF+Cfy8MAgAA&#10;+QMAAA4AAAAAAAAAAAAAAAAALgIAAGRycy9lMm9Eb2MueG1sUEsBAi0AFAAGAAgAAAAhAEQ2upne&#10;AAAACgEAAA8AAAAAAAAAAAAAAAAAZgQAAGRycy9kb3ducmV2LnhtbFBLBQYAAAAABAAEAPMAAABx&#10;BQAAAAA=&#10;" filled="f" stroked="f">
              <v:textbox>
                <w:txbxContent>
                  <w:p w14:paraId="34C34951" w14:textId="5BF795DB" w:rsidR="002B30B1" w:rsidRPr="008D329F" w:rsidRDefault="00874823" w:rsidP="002B30B1">
                    <w:pPr>
                      <w:spacing w:after="0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4"/>
                        <w:szCs w:val="4"/>
                        <w:lang w:val="en-US"/>
                      </w:rPr>
                    </w:pPr>
                    <w:r w:rsidRPr="00874823">
                      <w:rPr>
                        <w:rStyle w:val="Strong"/>
                        <w:rFonts w:ascii="Arial" w:hAnsi="Arial" w:cs="Arial"/>
                        <w:b w:val="0"/>
                        <w:bCs w:val="0"/>
                        <w:i/>
                        <w:iCs/>
                        <w:sz w:val="12"/>
                        <w:szCs w:val="12"/>
                      </w:rPr>
                      <w:t>Data on the company is collected and stored in the Register of Legal Entities of the Republic of Lithuania.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70AF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97152" behindDoc="1" locked="0" layoutInCell="1" allowOverlap="1" wp14:anchorId="07ADEB05" wp14:editId="657D7CEA">
              <wp:simplePos x="0" y="0"/>
              <wp:positionH relativeFrom="margin">
                <wp:posOffset>5969635</wp:posOffset>
              </wp:positionH>
              <wp:positionV relativeFrom="paragraph">
                <wp:posOffset>297180</wp:posOffset>
              </wp:positionV>
              <wp:extent cx="227330" cy="31686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330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1DD630" w14:textId="77777777" w:rsidR="00870AF0" w:rsidRDefault="00870AF0" w:rsidP="00870AF0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ADEB05" id="Text Box 4" o:spid="_x0000_s1031" type="#_x0000_t202" style="position:absolute;margin-left:470.05pt;margin-top:23.4pt;width:17.9pt;height:24.95pt;z-index:-251619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QzDAIAAPgDAAAOAAAAZHJzL2Uyb0RvYy54bWysU9uO2yAQfa/Uf0C8N3acy2atkNV2t1tV&#10;2l6k3X4AwThGBYYCiZ1+fQeczUbtW1U/WMAwZ845M6xvBqPJQfqgwDI6nZSUSCugUXbH6Pfnh3cr&#10;SkLktuEarGT0KAO92bx9s+5dLSvoQDfSEwSxoe4do12Mri6KIDppeJiAkxaDLXjDI279rmg87xHd&#10;6KIqy2XRg2+cByFDwNP7MUg3Gb9tpYhf2zbISDSjyC3mv8//bfoXmzWvd567TokTDf4PLAxXFoue&#10;oe555GTv1V9QRgkPAdo4EWAKaFslZNaAaqblH2qeOu5k1oLmBHe2Kfw/WPHl8M0T1TA6p8Rygy16&#10;lkMk72Eg8+RO70KNl54cXosDHmOXs9LgHkH8CMTCXcftTt56D30neYPspimzuEgdcUIC2fafocEy&#10;fB8hAw2tN8k6NIMgOnbpeO5MoiLwsKquZjOMCAzNpsvVcpEr8Pol2fkQP0owJC0Y9dj4DM4PjyEm&#10;Mrx+uZJqWXhQWufma0t6Rq8X1SInXESMijibWhlGV2X6xmlJGj/YJidHrvS4xgLankQnnaPiOGyH&#10;7G7mmwzZQnNEFzyMo4hPBxcd+F+U9DiGjIafe+4lJfqTRSevp/N5mtu8mS+uKtz4y8j2MsKtQChG&#10;IyXj8i7mWR8l36LjrcpuvDI5UcbxyiadnkKa38t9vvX6YDe/AQAA//8DAFBLAwQUAAYACAAAACEA&#10;PKBm5N4AAAAJAQAADwAAAGRycy9kb3ducmV2LnhtbEyPwU7DMAyG70i8Q+RJ3Fgy1HVraTohEFcQ&#10;Y5vELWu8tlrjVE22lrfHnOBmy59+f3+xmVwnrjiE1pOGxVyBQKq8banWsPt8vV+DCNGQNZ0n1PCN&#10;ATbl7U1hcutH+sDrNtaCQyjkRkMTY59LGaoGnQlz3yPx7eQHZyKvQy3tYEYOd518UCqVzrTEHxrT&#10;43OD1Xl7cRr2b6evQ6Le6xe37Ec/KUkuk1rfzaanRxARp/gHw68+q0PJTkd/IRtEpyFL1IJRDUnK&#10;FRjIVssMxJGHdAWyLOT/BuUPAAAA//8DAFBLAQItABQABgAIAAAAIQC2gziS/gAAAOEBAAATAAAA&#10;AAAAAAAAAAAAAAAAAABbQ29udGVudF9UeXBlc10ueG1sUEsBAi0AFAAGAAgAAAAhADj9If/WAAAA&#10;lAEAAAsAAAAAAAAAAAAAAAAALwEAAF9yZWxzLy5yZWxzUEsBAi0AFAAGAAgAAAAhALrghDMMAgAA&#10;+AMAAA4AAAAAAAAAAAAAAAAALgIAAGRycy9lMm9Eb2MueG1sUEsBAi0AFAAGAAgAAAAhADygZuTe&#10;AAAACQEAAA8AAAAAAAAAAAAAAAAAZgQAAGRycy9kb3ducmV2LnhtbFBLBQYAAAAABAAEAPMAAABx&#10;BQAAAAA=&#10;" filled="f" stroked="f">
              <v:textbox>
                <w:txbxContent>
                  <w:p w14:paraId="361DD630" w14:textId="77777777" w:rsidR="00870AF0" w:rsidRDefault="00870AF0" w:rsidP="00870AF0">
                    <w:pPr>
                      <w:spacing w:after="0"/>
                      <w:jc w:val="right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4"/>
                        <w:szCs w:val="14"/>
                        <w:lang w:val="en-US"/>
                      </w:rPr>
                      <w:t>1</w:t>
                    </w:r>
                    <w:r>
                      <w:rPr>
                        <w:rFonts w:ascii="Arial" w:hAnsi="Arial" w:cs="Arial"/>
                        <w:noProof/>
                        <w:sz w:val="14"/>
                        <w:szCs w:val="14"/>
                        <w:lang w:val="en-US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921D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8EF7B" w14:textId="77777777" w:rsidR="00903415" w:rsidRDefault="00903415" w:rsidP="00A82FC6">
      <w:pPr>
        <w:spacing w:after="0" w:line="240" w:lineRule="auto"/>
      </w:pPr>
      <w:r>
        <w:separator/>
      </w:r>
    </w:p>
  </w:footnote>
  <w:footnote w:type="continuationSeparator" w:id="0">
    <w:p w14:paraId="1C2CFDF2" w14:textId="77777777" w:rsidR="00903415" w:rsidRDefault="00903415" w:rsidP="00A82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7D25D" w14:textId="1B67A540" w:rsidR="00A82FC6" w:rsidRDefault="00B6445A" w:rsidP="00F32CA8">
    <w:pPr>
      <w:pStyle w:val="Header"/>
      <w:tabs>
        <w:tab w:val="left" w:pos="7938"/>
      </w:tabs>
    </w:pP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7936" behindDoc="1" locked="0" layoutInCell="1" allowOverlap="1" wp14:anchorId="705AFEE6" wp14:editId="723B37D4">
              <wp:simplePos x="0" y="0"/>
              <wp:positionH relativeFrom="margin">
                <wp:posOffset>-100965</wp:posOffset>
              </wp:positionH>
              <wp:positionV relativeFrom="paragraph">
                <wp:posOffset>10022840</wp:posOffset>
              </wp:positionV>
              <wp:extent cx="1295400" cy="4413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441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C314ED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Swedbank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AB</w:t>
                          </w:r>
                        </w:p>
                        <w:p w14:paraId="1306B9B1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LT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71 7300 0101 6274 0043</w:t>
                          </w:r>
                        </w:p>
                        <w:p w14:paraId="040E7CDE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1731F5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S.W.I.F.T. HABALT22</w:t>
                          </w:r>
                        </w:p>
                        <w:p w14:paraId="12EE141C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DBC54DF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5AFE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7.95pt;margin-top:789.2pt;width:102pt;height:34.7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eVACAIAAPIDAAAOAAAAZHJzL2Uyb0RvYy54bWysU9tu2zAMfR+wfxD0vtjxnK0xohRduw4D&#10;ugvQ7gMUWY6FSaImKbGzrx8lp2nQvRX1gyCa5CHPIbW6HI0me+mDAsvofFZSIq2AVtkto78ebt9d&#10;UBIity3XYCWjBxno5frtm9XgGllBD7qVniCIDc3gGO1jdE1RBNFLw8MMnLTo7MAbHtH026L1fEB0&#10;o4uqLD8UA/jWeRAyBPx7MznpOuN3nRTxR9cFGYlmFHuL+fT53KSzWK94s/Xc9Uoc2+Av6MJwZbHo&#10;CeqGR052Xv0HZZTwEKCLMwGmgK5TQmYOyGZePmNz33MnMxcUJ7iTTOH1YMX3/U9PVMvoghLLDY7o&#10;QY6RfIKRVEmdwYUGg+4dhsURf+OUM9Pg7kD8DsTCdc/tVl55D0MveYvdzVNmcZY64YQEshm+QYtl&#10;+C5CBho7b5J0KAZBdJzS4TSZ1IpIJavloi7RJdBX1/P31SKX4M1jtvMhfpFgSLow6nHyGZ3v70JM&#10;3fDmMSQVs3CrtM7T15YMjC4XCPnMY1TE5dTKMHpRpm9al0Tys21zcuRKT3csoO2RdSI6UY7jZsTA&#10;JMUG2gPy9zAtIT4avPTg/1Iy4AIyGv7suJeU6K8WNVzO6zptbDbqxccKDX/u2Zx7uBUIxWikZLpe&#10;x7zlE6Mr1LpTWYanTo694mJldY6PIG3uuZ2jnp7q+h8AAAD//wMAUEsDBBQABgAIAAAAIQArWiKv&#10;4QAAAA0BAAAPAAAAZHJzL2Rvd25yZXYueG1sTI9Nb4MwDIbvk/YfIk/arU2YoAVKqKZNu25a9yH1&#10;loILaMRBJC3s3889rTdb76PXj4vtbHtxxtF3jjRESwUCqXJ1R42Gz4+XRQrCB0O16R2hhl/0sC1v&#10;bwqT126idzzvQiO4hHxuNLQhDLmUvmrRGr90AxJnRzdaE3gdG1mPZuJy28sHpVbSmo74QmsGfGqx&#10;+tmdrIav1+P+O1ZvzbNNhsnNSpLNpNb3d/PjBkTAOfzDcNFndSjZ6eBOVHvRa1hEScYoB8k6jUFc&#10;kDSNQBx4WMXrDGRZyOsvyj8AAAD//wMAUEsBAi0AFAAGAAgAAAAhALaDOJL+AAAA4QEAABMAAAAA&#10;AAAAAAAAAAAAAAAAAFtDb250ZW50X1R5cGVzXS54bWxQSwECLQAUAAYACAAAACEAOP0h/9YAAACU&#10;AQAACwAAAAAAAAAAAAAAAAAvAQAAX3JlbHMvLnJlbHNQSwECLQAUAAYACAAAACEAm3XlQAgCAADy&#10;AwAADgAAAAAAAAAAAAAAAAAuAgAAZHJzL2Uyb0RvYy54bWxQSwECLQAUAAYACAAAACEAK1oir+EA&#10;AAANAQAADwAAAAAAAAAAAAAAAABiBAAAZHJzL2Rvd25yZXYueG1sUEsFBgAAAAAEAAQA8wAAAHAF&#10;AAAAAA==&#10;" filled="f" stroked="f">
              <v:textbox>
                <w:txbxContent>
                  <w:p w14:paraId="6CC314ED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Swedbank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AB</w:t>
                    </w:r>
                  </w:p>
                  <w:p w14:paraId="1306B9B1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LT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71 7300 0101 6274 0043</w:t>
                    </w:r>
                  </w:p>
                  <w:p w14:paraId="040E7CDE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1731F5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S.W.I.F.T. HABALT22</w:t>
                    </w:r>
                  </w:p>
                  <w:p w14:paraId="12EE141C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  <w:p w14:paraId="6DBC54DF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8960" behindDoc="1" locked="0" layoutInCell="1" allowOverlap="1" wp14:anchorId="6DDB8F4A" wp14:editId="1B1505E4">
              <wp:simplePos x="0" y="0"/>
              <wp:positionH relativeFrom="margin">
                <wp:posOffset>-108585</wp:posOffset>
              </wp:positionH>
              <wp:positionV relativeFrom="paragraph">
                <wp:posOffset>9685020</wp:posOffset>
              </wp:positionV>
              <wp:extent cx="2109470" cy="31686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9470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AF2628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Registration code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305578349</w:t>
                          </w:r>
                        </w:p>
                        <w:p w14:paraId="3757737F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VAT number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LT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100013240611</w:t>
                          </w:r>
                        </w:p>
                        <w:p w14:paraId="2BFE95E8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DB8F4A" id="_x0000_s1027" type="#_x0000_t202" style="position:absolute;margin-left:-8.55pt;margin-top:762.6pt;width:166.1pt;height:24.95pt;z-index:-251627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H+pDAIAAPkDAAAOAAAAZHJzL2Uyb0RvYy54bWysU9tuGyEQfa/Uf0C813up7dgrr6M0aapK&#10;6UVK+gEsy3pRgaGAvet+fQbWcaz2rSoPiGGYM3PODJvrUStyEM5LMDUtZjklwnBopdnV9MfT/bsV&#10;JT4w0zIFRtT0KDy93r59sxlsJUroQbXCEQQxvhpsTfsQbJVlnvdCMz8DKww6O3CaBTTdLmsdGxBd&#10;q6zM82U2gGutAy68x9u7yUm3Cb/rBA/fus6LQFRNsbaQdpf2Ju7ZdsOqnWO2l/xUBvuHKjSTBpOe&#10;oe5YYGTv5F9QWnIHHrow46Az6DrJReKAbIr8DzaPPbMicUFxvD3L5P8fLP96+O6IbGu6psQwjS16&#10;EmMgH2AkZVRnsL7CR48Wn4URr7HLiam3D8B/emLgtmdmJ26cg6EXrMXqihiZXYROOD6CNMMXaDEN&#10;2wdIQGPndJQOxSCIjl06njsTS+F4WRb5en6FLo6+98VytVykFKx6ibbOh08CNImHmjrsfEJnhwcf&#10;YjWsenkSkxm4l0ql7itDBqS/KBcp4MKjZcDhVFLXdJXHNY1LJPnRtCk4MKmmMyZQ5sQ6Ep0oh7EZ&#10;k7xJkqhIA+0RZXAwzSL+HTz04H5TMuAc1tT/2jMnKFGfDUq5LubzOLjJmC+uSjTcpae59DDDEaqm&#10;gZLpeBvSsE+Ub1DyTiY1Xis5lYzzlUQ6/YU4wJd2evX6Y7fPAAAA//8DAFBLAwQUAAYACAAAACEA&#10;s1GOO+AAAAANAQAADwAAAGRycy9kb3ducmV2LnhtbEyPzU7DMBCE70h9B2srcWvtBEJpGqdCIK6g&#10;lh+Jmxtvk4h4HcVuE96e7QluuzOj2W+L7eQ6ccYhtJ40JEsFAqnytqVaw/vb8+IeRIiGrOk8oYYf&#10;DLAtZ1eFya0faYfnfawFl1DIjYYmxj6XMlQNOhOWvkdi7+gHZyKvQy3tYEYud51MlbqTzrTEFxrT&#10;42OD1ff+5DR8vBy/Pm/Va/3ksn70k5Lk1lLr6/n0sAERcYp/YbjgMzqUzHTwJ7JBdBoWySrhKBtZ&#10;mqUgOHKTZCwdLtKKJ1kW8v8X5S8AAAD//wMAUEsBAi0AFAAGAAgAAAAhALaDOJL+AAAA4QEAABMA&#10;AAAAAAAAAAAAAAAAAAAAAFtDb250ZW50X1R5cGVzXS54bWxQSwECLQAUAAYACAAAACEAOP0h/9YA&#10;AACUAQAACwAAAAAAAAAAAAAAAAAvAQAAX3JlbHMvLnJlbHNQSwECLQAUAAYACAAAACEAkzx/qQwC&#10;AAD5AwAADgAAAAAAAAAAAAAAAAAuAgAAZHJzL2Uyb0RvYy54bWxQSwECLQAUAAYACAAAACEAs1GO&#10;O+AAAAANAQAADwAAAAAAAAAAAAAAAABmBAAAZHJzL2Rvd25yZXYueG1sUEsFBgAAAAAEAAQA8wAA&#10;AHMFAAAAAA==&#10;" filled="f" stroked="f">
              <v:textbox>
                <w:txbxContent>
                  <w:p w14:paraId="01AF2628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Registration code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305578349</w:t>
                    </w:r>
                  </w:p>
                  <w:p w14:paraId="3757737F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VAT number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LT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100013240611</w:t>
                    </w:r>
                  </w:p>
                  <w:p w14:paraId="2BFE95E8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108FC6FC" wp14:editId="76D16C23">
              <wp:simplePos x="0" y="0"/>
              <wp:positionH relativeFrom="margin">
                <wp:posOffset>-104775</wp:posOffset>
              </wp:positionH>
              <wp:positionV relativeFrom="paragraph">
                <wp:posOffset>9207500</wp:posOffset>
              </wp:positionV>
              <wp:extent cx="2006600" cy="455930"/>
              <wp:effectExtent l="0" t="0" r="0" b="127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6600" cy="4559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5EEF46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UAB TELTONIKA TELEMATICS</w:t>
                          </w:r>
                        </w:p>
                        <w:p w14:paraId="2D58CFE0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Saltoniskiu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st.</w:t>
                          </w:r>
                          <w:proofErr w:type="spellEnd"/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9B-1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, LT-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08105</w:t>
                          </w:r>
                        </w:p>
                        <w:p w14:paraId="432BA209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Vilnius, Lithuania</w:t>
                          </w:r>
                        </w:p>
                        <w:p w14:paraId="5479C640" w14:textId="3937D0FA" w:rsidR="00B6445A" w:rsidRDefault="00B6445A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8FC6FC" id="_x0000_s1028" type="#_x0000_t202" style="position:absolute;margin-left:-8.25pt;margin-top:725pt;width:158pt;height:35.9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zQnDAIAAPoDAAAOAAAAZHJzL2Uyb0RvYy54bWysU8tu2zAQvBfoPxC815JVO40Fy0GaNEWB&#10;9AEk/YA1RVlESS5L0pbSr8+SclyjvRXVQSC5u8OdmeX6ajSaHaQPCm3D57OSM2kFtsruGv798e7N&#10;JWchgm1Bo5UNf5KBX21ev1oPrpYV9qhb6RmB2FAPruF9jK4uiiB6aSDM0ElLwQ69gUhbvytaDwOh&#10;G11UZXlRDOhb51HIEOj0dgryTcbvOini164LMjLdcOot5r/P/236F5s11DsPrlfi2Ab8QxcGlKVL&#10;T1C3EIHtvfoLyijhMWAXZwJNgV2nhMwciM28/IPNQw9OZi4kTnAnmcL/gxVfDt88Uy15V3FmwZBH&#10;j3KM7D2OrEryDC7UlPXgKC+OdEypmWpw9yh+BGbxpge7k9fe49BLaKm9eaoszkonnJBAtsNnbOka&#10;2EfMQGPnTdKO1GCETjY9naxJrQg6TF5flBQSFFssl6u32bsC6pdq50P8KNGwtGi4J+szOhzuQ0zd&#10;QP2Ski6zeKe0zvZry4aGr5bVMhecRYyKNJ1amYZflumb5iWR/GDbXBxB6WlNF2h7ZJ2ITpTjuB2z&#10;vicxt9g+kQwep2Gkx0OLHv0vzgYaxIaHn3vwkjP9yZKUq/likSY3bxbLdxVt/Hlkex4BKwiq4ZGz&#10;aXkT87RPlK9J8k5lNZI3UyfHlmnAskjHx5Am+Hyfs34/2c0zAAAA//8DAFBLAwQUAAYACAAAACEA&#10;nDJ0Ot8AAAANAQAADwAAAGRycy9kb3ducmV2LnhtbEyPwU7DMBBE70j8g7VI3Fo7UVM1aZwKgbiC&#10;aAGJmxtvk6jxOordJvw9ywmOO/M0O1PuZteLK46h86QhWSoQSLW3HTUa3g/Piw2IEA1Z03tCDd8Y&#10;YFfd3pSmsH6iN7zuYyM4hEJhNLQxDoWUoW7RmbD0AxJ7Jz86E/kcG2lHM3G462Wq1Fo60xF/aM2A&#10;jy3W5/3Fafh4OX19rtRr8+SyYfKzkuRyqfX93fywBRFxjn8w/Nbn6lBxp6O/kA2i17BI1hmjbKwy&#10;xasYSfOcpSNLWZpsQFal/L+i+gEAAP//AwBQSwECLQAUAAYACAAAACEAtoM4kv4AAADhAQAAEwAA&#10;AAAAAAAAAAAAAAAAAAAAW0NvbnRlbnRfVHlwZXNdLnhtbFBLAQItABQABgAIAAAAIQA4/SH/1gAA&#10;AJQBAAALAAAAAAAAAAAAAAAAAC8BAABfcmVscy8ucmVsc1BLAQItABQABgAIAAAAIQCLYzQnDAIA&#10;APoDAAAOAAAAAAAAAAAAAAAAAC4CAABkcnMvZTJvRG9jLnhtbFBLAQItABQABgAIAAAAIQCcMnQ6&#10;3wAAAA0BAAAPAAAAAAAAAAAAAAAAAGYEAABkcnMvZG93bnJldi54bWxQSwUGAAAAAAQABADzAAAA&#10;cgUAAAAA&#10;" filled="f" stroked="f">
              <v:textbox>
                <w:txbxContent>
                  <w:p w14:paraId="175EEF46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UAB TELTONIKA TELEMATICS</w:t>
                    </w:r>
                  </w:p>
                  <w:p w14:paraId="2D58CFE0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Saltoniskiu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st.</w:t>
                    </w:r>
                    <w:proofErr w:type="spellEnd"/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9B-1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, LT-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08105</w:t>
                    </w:r>
                  </w:p>
                  <w:p w14:paraId="432BA209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Vilnius, Lithuania</w:t>
                    </w:r>
                  </w:p>
                  <w:p w14:paraId="5479C640" w14:textId="3937D0FA" w:rsidR="00B6445A" w:rsidRDefault="00B6445A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B2E7C90" wp14:editId="216D9846">
              <wp:simplePos x="0" y="0"/>
              <wp:positionH relativeFrom="column">
                <wp:posOffset>2540</wp:posOffset>
              </wp:positionH>
              <wp:positionV relativeFrom="paragraph">
                <wp:posOffset>10025380</wp:posOffset>
              </wp:positionV>
              <wp:extent cx="1566545" cy="0"/>
              <wp:effectExtent l="0" t="0" r="0" b="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654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54A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27E7FF" id="Straight Connector 13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89.4pt" to="123.55pt,7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7vp4wEAABkEAAAOAAAAZHJzL2Uyb0RvYy54bWysU02P0zAQvSPxHyzfadKyqSBqukJdLRcE&#10;Fbvs3XXsxJK/NDZN+u8ZO2lYARJaxMWyZ+a9mfds725Ho8lZQFDONnS9KikRlrtW2a6h3x7v37yj&#10;JERmW6adFQ29iEBv969f7QZfi43rnW4FECSxoR58Q/sYfV0UgffCsLByXlhMSgeGRTxCV7TABmQ3&#10;utiU5bYYHLQeHBchYPRuStJ95pdS8PhFyiAi0Q3F2WJeIa+ntBb7Has7YL5XfB6D/cMUhimLTReq&#10;OxYZ+Q7qNyqjOLjgZFxxZwonpeIia0A16/IXNQ898yJrQXOCX2wK/4+Wfz4fgagW7+4tJZYZvKOH&#10;CEx1fSQHZy066IBgEp0afKgRcLBHmE/BHyHJHiUYIrXyT0iUjUBpZMw+XxafxRgJx+C62m6rm4oS&#10;fs0VE0Wi8hDiR+EMSZuGamWTBaxm508hYlssvZaksLZkaOj7alPlquC0au+V1ikXoDsdNJAzS7df&#10;VjcftkkGMjwrw5O2GEziJjl5Fy9aTPxfhUSD0thTh/Q0xULLOBc2rmdebbE6wSSOsADLvwPn+gQV&#10;+dm+BLwgcmdn4wI2yjr4U/c4XkeWU/3VgUl3suDk2ku+6GwNvr/s3PxX0gN/fs7wnz96/wMAAP//&#10;AwBQSwMEFAAGAAgAAAAhABwKllrdAAAACgEAAA8AAABkcnMvZG93bnJldi54bWxMj0FLw0AQhe+C&#10;/2EZwZudtLSmxmyKKIKIoNaAeNtmxySYnQ3ZbRP99Y4H0eO893jzvXwzuU4daAitZw3zWQKKuPK2&#10;5VpD+XJ7tgYVomFrOs+k4ZMCbIrjo9xk1o/8TIdtrJWUcMiMhibGPkMMVUPOhJnvicV794MzUc6h&#10;RjuYUcpdh4skOUdnWpYPjenpuqHqY7t3Gur2687R0/3qFW8eRny7KGP6WGp9ejJdXYKKNMW/MPzg&#10;CzoUwrTze7ZBdRqWkhN1la5lgfiLZToHtfuVsMjx/4TiGwAA//8DAFBLAQItABQABgAIAAAAIQC2&#10;gziS/gAAAOEBAAATAAAAAAAAAAAAAAAAAAAAAABbQ29udGVudF9UeXBlc10ueG1sUEsBAi0AFAAG&#10;AAgAAAAhADj9If/WAAAAlAEAAAsAAAAAAAAAAAAAAAAALwEAAF9yZWxzLy5yZWxzUEsBAi0AFAAG&#10;AAgAAAAhAJV/u+njAQAAGQQAAA4AAAAAAAAAAAAAAAAALgIAAGRycy9lMm9Eb2MueG1sUEsBAi0A&#10;FAAGAAgAAAAhABwKllrdAAAACgEAAA8AAAAAAAAAAAAAAAAAPQQAAGRycy9kb3ducmV2LnhtbFBL&#10;BQYAAAAABAAEAPMAAABHBQAAAAA=&#10;" strokecolor="#0054a6"/>
          </w:pict>
        </mc:Fallback>
      </mc:AlternateContent>
    </w:r>
    <w:r w:rsidRPr="00B6445A">
      <w:rPr>
        <w:noProof/>
      </w:rPr>
      <w:drawing>
        <wp:anchor distT="0" distB="0" distL="114300" distR="114300" simplePos="0" relativeHeight="251692032" behindDoc="1" locked="0" layoutInCell="1" allowOverlap="1" wp14:anchorId="047787DB" wp14:editId="78A3888A">
          <wp:simplePos x="0" y="0"/>
          <wp:positionH relativeFrom="column">
            <wp:posOffset>3753485</wp:posOffset>
          </wp:positionH>
          <wp:positionV relativeFrom="paragraph">
            <wp:posOffset>9628505</wp:posOffset>
          </wp:positionV>
          <wp:extent cx="2417445" cy="749935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7445" cy="74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6445A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4BA07E0" wp14:editId="5FCCEC06">
              <wp:simplePos x="0" y="0"/>
              <wp:positionH relativeFrom="column">
                <wp:posOffset>2540</wp:posOffset>
              </wp:positionH>
              <wp:positionV relativeFrom="paragraph">
                <wp:posOffset>9667240</wp:posOffset>
              </wp:positionV>
              <wp:extent cx="1566545" cy="0"/>
              <wp:effectExtent l="0" t="0" r="0" b="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654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54A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B00AB8" id="Straight Connector 14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61.2pt" to="123.55pt,7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XoR4wEAABkEAAAOAAAAZHJzL2Uyb0RvYy54bWysU02P0zAQvSPxHyzfadKqqSBqukJdLRcE&#10;FQvcXcdOLPlLY9Ok/56xk2ZXgIRYcbHsmXlv5j3b+7vRaHIREJSzDV2vSkqE5a5Vtmvot68Pb95S&#10;EiKzLdPOioZeRaB3h9ev9oOvxcb1TrcCCJLYUA++oX2Mvi6KwHthWFg5LywmpQPDIh6hK1pgA7Ib&#10;XWzKclcMDloPjosQMHo/Jekh80spePwsZRCR6IbibDGvkNdzWovDntUdMN8rPo/BXjCFYcpi04Xq&#10;nkVGfoD6jcooDi44GVfcmcJJqbjIGlDNuvxFzWPPvMha0JzgF5vC/6Plny4nIKrFu9tSYpnBO3qM&#10;wFTXR3J01qKDDggm0anBhxoBR3uC+RT8CZLsUYIhUiv/HYmyESiNjNnn6+KzGCPhGFxXu121rSjh&#10;t1wxUSQqDyF+EM6QtGmoVjZZwGp2+RgitsXSW0kKa0uGhr6rNlWuCk6r9kFpnXIBuvNRA7mwdPtl&#10;tX2/SzKQ4VkZnrTFYBI3ycm7eNVi4v8iJBqUxp46pKcpFlrGubBxPfNqi9UJJnGEBVj+HTjXJ6jI&#10;z/ZfwAsid3Y2LmCjrIM/dY/jbWQ51d8cmHQnC86uveaLztbg+8vOzX8lPfDn5wx/+tGHnwAAAP//&#10;AwBQSwMEFAAGAAgAAAAhAPyrtHfdAAAACgEAAA8AAABkcnMvZG93bnJldi54bWxMj0FLw0AQhe+C&#10;/2EZwZvdNLRWYzZFFEFEqNaAeJtmxySYnQ3ZbRP99Y4H0dvMe4833+TryXXqQENoPRuYzxJQxJW3&#10;LdcGype7swtQISJb7DyTgU8KsC6Oj3LMrB/5mQ7bWCsp4ZChgSbGPtM6VA05DDPfE4v37geHUdah&#10;1nbAUcpdp9MkOdcOW5YLDfZ001D1sd07A3X7de/o6WH5qm8fR/12WcbVpjTm9GS6vgIVaYp/YfjB&#10;F3QohGnn92yD6gwsJCfqMk1lEj9drOagdr+SLnL9/4XiGwAA//8DAFBLAQItABQABgAIAAAAIQC2&#10;gziS/gAAAOEBAAATAAAAAAAAAAAAAAAAAAAAAABbQ29udGVudF9UeXBlc10ueG1sUEsBAi0AFAAG&#10;AAgAAAAhADj9If/WAAAAlAEAAAsAAAAAAAAAAAAAAAAALwEAAF9yZWxzLy5yZWxzUEsBAi0AFAAG&#10;AAgAAAAhAPqxehHjAQAAGQQAAA4AAAAAAAAAAAAAAAAALgIAAGRycy9lMm9Eb2MueG1sUEsBAi0A&#10;FAAGAAgAAAAhAPyrtHfdAAAACgEAAA8AAAAAAAAAAAAAAAAAPQQAAGRycy9kb3ducmV2LnhtbFBL&#10;BQYAAAAABAAEAPMAAABHBQAAAAA=&#10;" strokecolor="#0054a6"/>
          </w:pict>
        </mc:Fallback>
      </mc:AlternateContent>
    </w:r>
    <w:r w:rsidR="0001057F">
      <w:rPr>
        <w:noProof/>
      </w:rPr>
      <w:drawing>
        <wp:anchor distT="0" distB="0" distL="114300" distR="114300" simplePos="0" relativeHeight="251667456" behindDoc="0" locked="0" layoutInCell="1" allowOverlap="1" wp14:anchorId="5F4B1D2F" wp14:editId="3AC9CB42">
          <wp:simplePos x="0" y="0"/>
          <wp:positionH relativeFrom="column">
            <wp:posOffset>5065395</wp:posOffset>
          </wp:positionH>
          <wp:positionV relativeFrom="paragraph">
            <wp:posOffset>839788</wp:posOffset>
          </wp:positionV>
          <wp:extent cx="117475" cy="118745"/>
          <wp:effectExtent l="0" t="0" r="0" b="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" cy="11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18DA">
      <w:rPr>
        <w:noProof/>
      </w:rPr>
      <w:drawing>
        <wp:anchor distT="0" distB="0" distL="114300" distR="114300" simplePos="0" relativeHeight="251666432" behindDoc="0" locked="0" layoutInCell="1" allowOverlap="1" wp14:anchorId="599819D3" wp14:editId="5F022131">
          <wp:simplePos x="0" y="0"/>
          <wp:positionH relativeFrom="column">
            <wp:posOffset>3432175</wp:posOffset>
          </wp:positionH>
          <wp:positionV relativeFrom="paragraph">
            <wp:posOffset>835343</wp:posOffset>
          </wp:positionV>
          <wp:extent cx="117475" cy="118745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" cy="11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023E0">
      <w:rPr>
        <w:noProof/>
      </w:rPr>
      <mc:AlternateContent>
        <mc:Choice Requires="wps">
          <w:drawing>
            <wp:anchor distT="45720" distB="45720" distL="114300" distR="114300" simplePos="0" relativeHeight="251640832" behindDoc="0" locked="0" layoutInCell="1" allowOverlap="1" wp14:anchorId="264D84BC" wp14:editId="700833CB">
              <wp:simplePos x="0" y="0"/>
              <wp:positionH relativeFrom="margin">
                <wp:posOffset>3500755</wp:posOffset>
              </wp:positionH>
              <wp:positionV relativeFrom="paragraph">
                <wp:posOffset>733425</wp:posOffset>
              </wp:positionV>
              <wp:extent cx="3000375" cy="47625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0375" cy="476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CF91E5" w14:textId="5CCB639B" w:rsidR="00D6616B" w:rsidRPr="00486C5D" w:rsidRDefault="00D6616B" w:rsidP="00D6616B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862F52">
                            <w:rPr>
                              <w:rFonts w:ascii="Arial" w:hAnsi="Arial" w:cs="Arial"/>
                              <w:sz w:val="14"/>
                              <w:szCs w:val="14"/>
                              <w:lang w:val="ru-RU"/>
                            </w:rPr>
                            <w:t>Те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l</w:t>
                          </w:r>
                          <w:r w:rsidRPr="00862F52">
                            <w:rPr>
                              <w:rFonts w:ascii="Arial" w:hAnsi="Arial" w:cs="Arial"/>
                              <w:sz w:val="14"/>
                              <w:szCs w:val="14"/>
                              <w:lang w:val="ru-RU"/>
                            </w:rPr>
                            <w:t>.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</w:t>
                          </w:r>
                          <w:r w:rsidR="005023E0"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+370 5 212 7472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>www.teltonika-</w:t>
                          </w:r>
                          <w:r w:rsidR="00CB4AE9"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gps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.com</w:t>
                          </w:r>
                        </w:p>
                        <w:p w14:paraId="6E1CC692" w14:textId="01218977" w:rsidR="00D6616B" w:rsidRPr="00486C5D" w:rsidRDefault="00786AC1" w:rsidP="00D6616B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FB1D0B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>Fax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.   </w:t>
                          </w:r>
                          <w:r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  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>+370 5 276 1380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ab/>
                            <w:t>info@teltonika.lt</w:t>
                          </w:r>
                        </w:p>
                        <w:p w14:paraId="44A51B63" w14:textId="3A3B87A5" w:rsidR="0047477C" w:rsidRPr="00486C5D" w:rsidRDefault="0047477C" w:rsidP="0047477C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4D84BC" id="_x0000_s1029" type="#_x0000_t202" style="position:absolute;margin-left:275.65pt;margin-top:57.75pt;width:236.25pt;height:37.5pt;z-index:251640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O3UEAIAAPsDAAAOAAAAZHJzL2Uyb0RvYy54bWysU9tuGyEQfa/Uf0C817te23GyMo7SpKkq&#10;pRcp6QdglvWiAkMBe9f9+gys7VrtW9UXBAxz5pwzw+p2MJrspQ8KLKPTSUmJtAIaZbeMfn95fHdN&#10;SYjcNlyDlYweZKC367dvVr2rZQUd6EZ6giA21L1jtIvR1UURRCcNDxNw0mKwBW94xKPfFo3nPaIb&#10;XVRleVX04BvnQcgQ8PZhDNJ1xm9bKeLXtg0yEs0ocot59XndpLVYr3i99dx1Shxp8H9gYbiyWPQM&#10;9cAjJzuv/oIySngI0MaJAFNA2yohswZUMy3/UPPccSezFjQnuLNN4f/Bii/7b56ohtFquqTEcoNN&#10;epFDJO9hIFXyp3ehxmfPDh/GAa+xz1lrcE8gfgRi4b7jdivvvIe+k7xBftOUWVykjjghgWz6z9Bg&#10;Gb6LkIGG1ptkHtpBEB37dDj3JlEReDkry3K2XFAiMDZfXlWL3LyC16ds50P8KMGQtGHUY+8zOt8/&#10;hZjY8Pr0JBWz8Ki0zv3XlvSM3iyqRU64iBgVcTy1MoxeI4HyODBJ5Afb5OTIlR73WEDbo+okdJQc&#10;h82QDZ6dzNxAc0AbPIzTiL8HNx34X5T0OImMhp877iUl+pNFK2+m83ka3XyYL5YVHvxlZHMZ4VYg&#10;FKORknF7H/O4j5Lv0PJWZTdSb0YmR8o4Ydmk429II3x5zq9+/9n1KwAAAP//AwBQSwMEFAAGAAgA&#10;AAAhAGpeQcnfAAAADAEAAA8AAABkcnMvZG93bnJldi54bWxMj81OwzAQhO9IfQdrK3GjdlqMaIhT&#10;IRBXKsqPxM2Nt0lEvI5itwlv3+0JbjuaT7MzxWbynTjhENtABrKFAoFUBddSbeDj/eXmHkRMlpzt&#10;AqGBX4ywKWdXhc1dGOkNT7tUCw6hmFsDTUp9LmWsGvQ2LkKPxN4hDN4mlkMt3WBHDvedXCp1J71t&#10;iT80tsenBquf3dEb+Hw9fH/dqm397HU/hklJ8mtpzPV8enwAkXBKfzBc6nN1KLnTPhzJRdEZ0Dpb&#10;McpGpjWIC6GWK16z52utNMiykP9HlGcAAAD//wMAUEsBAi0AFAAGAAgAAAAhALaDOJL+AAAA4QEA&#10;ABMAAAAAAAAAAAAAAAAAAAAAAFtDb250ZW50X1R5cGVzXS54bWxQSwECLQAUAAYACAAAACEAOP0h&#10;/9YAAACUAQAACwAAAAAAAAAAAAAAAAAvAQAAX3JlbHMvLnJlbHNQSwECLQAUAAYACAAAACEAxojt&#10;1BACAAD7AwAADgAAAAAAAAAAAAAAAAAuAgAAZHJzL2Uyb0RvYy54bWxQSwECLQAUAAYACAAAACEA&#10;al5Byd8AAAAMAQAADwAAAAAAAAAAAAAAAABqBAAAZHJzL2Rvd25yZXYueG1sUEsFBgAAAAAEAAQA&#10;8wAAAHYFAAAAAA==&#10;" filled="f" stroked="f">
              <v:textbox>
                <w:txbxContent>
                  <w:p w14:paraId="18CF91E5" w14:textId="5CCB639B" w:rsidR="00D6616B" w:rsidRPr="00486C5D" w:rsidRDefault="00D6616B" w:rsidP="00D6616B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862F52">
                      <w:rPr>
                        <w:rFonts w:ascii="Arial" w:hAnsi="Arial" w:cs="Arial"/>
                        <w:sz w:val="14"/>
                        <w:szCs w:val="14"/>
                        <w:lang w:val="ru-RU"/>
                      </w:rPr>
                      <w:t>Те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l</w:t>
                    </w:r>
                    <w:r w:rsidRPr="00862F52">
                      <w:rPr>
                        <w:rFonts w:ascii="Arial" w:hAnsi="Arial" w:cs="Arial"/>
                        <w:sz w:val="14"/>
                        <w:szCs w:val="14"/>
                        <w:lang w:val="ru-RU"/>
                      </w:rPr>
                      <w:t>.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</w:t>
                    </w:r>
                    <w:r w:rsidR="005023E0"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+370 5 212 7472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>www.teltonika-</w:t>
                    </w:r>
                    <w:r w:rsidR="00CB4AE9"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gps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.com</w:t>
                    </w:r>
                  </w:p>
                  <w:p w14:paraId="6E1CC692" w14:textId="01218977" w:rsidR="00D6616B" w:rsidRPr="00486C5D" w:rsidRDefault="00786AC1" w:rsidP="00D6616B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FB1D0B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>Fax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 xml:space="preserve">.   </w:t>
                    </w:r>
                    <w:r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 xml:space="preserve">  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>+370 5 276 1380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ab/>
                      <w:t>info@teltonika.lt</w:t>
                    </w:r>
                  </w:p>
                  <w:p w14:paraId="44A51B63" w14:textId="3A3B87A5" w:rsidR="0047477C" w:rsidRPr="00486C5D" w:rsidRDefault="0047477C" w:rsidP="0047477C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5023E0">
      <w:rPr>
        <w:noProof/>
      </w:rPr>
      <w:drawing>
        <wp:anchor distT="0" distB="0" distL="114300" distR="114300" simplePos="0" relativeHeight="251665408" behindDoc="1" locked="0" layoutInCell="1" allowOverlap="1" wp14:anchorId="308B5D25" wp14:editId="1F6BB950">
          <wp:simplePos x="0" y="0"/>
          <wp:positionH relativeFrom="margin">
            <wp:align>left</wp:align>
          </wp:positionH>
          <wp:positionV relativeFrom="paragraph">
            <wp:posOffset>771525</wp:posOffset>
          </wp:positionV>
          <wp:extent cx="2042160" cy="2292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2160" cy="229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21D6">
      <w:rPr>
        <w:noProof/>
      </w:rPr>
      <w:drawing>
        <wp:anchor distT="0" distB="0" distL="114300" distR="114300" simplePos="0" relativeHeight="251639808" behindDoc="1" locked="0" layoutInCell="1" allowOverlap="1" wp14:anchorId="2CB28845" wp14:editId="765B7CC8">
          <wp:simplePos x="0" y="0"/>
          <wp:positionH relativeFrom="page">
            <wp:align>right</wp:align>
          </wp:positionH>
          <wp:positionV relativeFrom="paragraph">
            <wp:posOffset>-594678</wp:posOffset>
          </wp:positionV>
          <wp:extent cx="7972425" cy="11282045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72425" cy="11282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240FE3"/>
    <w:multiLevelType w:val="hybridMultilevel"/>
    <w:tmpl w:val="95C04A72"/>
    <w:lvl w:ilvl="0" w:tplc="32065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1296"/>
  <w:hyphenationZone w:val="396"/>
  <w:characterSpacingControl w:val="doNotCompress"/>
  <w:hdrShapeDefaults>
    <o:shapedefaults v:ext="edit" spidmax="2049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03"/>
    <w:rsid w:val="00007EBD"/>
    <w:rsid w:val="0001057F"/>
    <w:rsid w:val="00017766"/>
    <w:rsid w:val="00086D60"/>
    <w:rsid w:val="00097931"/>
    <w:rsid w:val="000B333C"/>
    <w:rsid w:val="000D79C3"/>
    <w:rsid w:val="001428A3"/>
    <w:rsid w:val="00145E66"/>
    <w:rsid w:val="0016603F"/>
    <w:rsid w:val="00166CC8"/>
    <w:rsid w:val="001A5B96"/>
    <w:rsid w:val="001A6595"/>
    <w:rsid w:val="001C1312"/>
    <w:rsid w:val="001E77B6"/>
    <w:rsid w:val="001F16A0"/>
    <w:rsid w:val="00280526"/>
    <w:rsid w:val="00294199"/>
    <w:rsid w:val="002B30B1"/>
    <w:rsid w:val="002E71A8"/>
    <w:rsid w:val="002F0C77"/>
    <w:rsid w:val="003160E7"/>
    <w:rsid w:val="00330466"/>
    <w:rsid w:val="0037744C"/>
    <w:rsid w:val="0038160A"/>
    <w:rsid w:val="003E511F"/>
    <w:rsid w:val="003F5D5C"/>
    <w:rsid w:val="004054BC"/>
    <w:rsid w:val="004318DA"/>
    <w:rsid w:val="0043521E"/>
    <w:rsid w:val="00474448"/>
    <w:rsid w:val="0047477C"/>
    <w:rsid w:val="00486C5D"/>
    <w:rsid w:val="004B2015"/>
    <w:rsid w:val="004B5368"/>
    <w:rsid w:val="004C0116"/>
    <w:rsid w:val="004E3E6E"/>
    <w:rsid w:val="005023E0"/>
    <w:rsid w:val="00512AB5"/>
    <w:rsid w:val="00525E83"/>
    <w:rsid w:val="0059569F"/>
    <w:rsid w:val="005F0FEF"/>
    <w:rsid w:val="00630C41"/>
    <w:rsid w:val="0064141B"/>
    <w:rsid w:val="00666ECC"/>
    <w:rsid w:val="006921D6"/>
    <w:rsid w:val="006A7E20"/>
    <w:rsid w:val="007375AA"/>
    <w:rsid w:val="007463C3"/>
    <w:rsid w:val="00786AC1"/>
    <w:rsid w:val="00797D13"/>
    <w:rsid w:val="007F7C27"/>
    <w:rsid w:val="00862F52"/>
    <w:rsid w:val="00864E22"/>
    <w:rsid w:val="00870AF0"/>
    <w:rsid w:val="00874823"/>
    <w:rsid w:val="00877C27"/>
    <w:rsid w:val="008E7239"/>
    <w:rsid w:val="00903415"/>
    <w:rsid w:val="00961C38"/>
    <w:rsid w:val="00977AA5"/>
    <w:rsid w:val="009A2A69"/>
    <w:rsid w:val="00A42FD9"/>
    <w:rsid w:val="00A671BB"/>
    <w:rsid w:val="00A82FC6"/>
    <w:rsid w:val="00A92BFD"/>
    <w:rsid w:val="00AF54AC"/>
    <w:rsid w:val="00B50AB9"/>
    <w:rsid w:val="00B6445A"/>
    <w:rsid w:val="00BC408E"/>
    <w:rsid w:val="00BC72DB"/>
    <w:rsid w:val="00BF1E51"/>
    <w:rsid w:val="00C0272A"/>
    <w:rsid w:val="00C65E6C"/>
    <w:rsid w:val="00CB4AE9"/>
    <w:rsid w:val="00CE611C"/>
    <w:rsid w:val="00D15688"/>
    <w:rsid w:val="00D6616B"/>
    <w:rsid w:val="00DA33C4"/>
    <w:rsid w:val="00DA5921"/>
    <w:rsid w:val="00DB4C91"/>
    <w:rsid w:val="00DC1F0F"/>
    <w:rsid w:val="00DE4741"/>
    <w:rsid w:val="00E03D94"/>
    <w:rsid w:val="00E16B7B"/>
    <w:rsid w:val="00E40B23"/>
    <w:rsid w:val="00E75D5F"/>
    <w:rsid w:val="00EA1DB1"/>
    <w:rsid w:val="00EA4F81"/>
    <w:rsid w:val="00EC42CD"/>
    <w:rsid w:val="00ED36A4"/>
    <w:rsid w:val="00EE7487"/>
    <w:rsid w:val="00F23003"/>
    <w:rsid w:val="00F32CA8"/>
    <w:rsid w:val="00F5150A"/>
    <w:rsid w:val="00F847C5"/>
    <w:rsid w:val="00FC07B9"/>
    <w:rsid w:val="00FE481D"/>
    <w:rsid w:val="00F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434C5AA"/>
  <w15:docId w15:val="{0210A9C4-C346-411D-B900-5B10CAEB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FC6"/>
  </w:style>
  <w:style w:type="paragraph" w:styleId="Footer">
    <w:name w:val="footer"/>
    <w:basedOn w:val="Normal"/>
    <w:link w:val="FooterChar"/>
    <w:uiPriority w:val="99"/>
    <w:unhideWhenUsed/>
    <w:rsid w:val="00A8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FC6"/>
  </w:style>
  <w:style w:type="paragraph" w:styleId="BalloonText">
    <w:name w:val="Balloon Text"/>
    <w:basedOn w:val="Normal"/>
    <w:link w:val="BalloonTextChar"/>
    <w:uiPriority w:val="99"/>
    <w:semiHidden/>
    <w:unhideWhenUsed/>
    <w:rsid w:val="00F32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C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747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477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7477C"/>
    <w:rPr>
      <w:i/>
      <w:iCs/>
    </w:rPr>
  </w:style>
  <w:style w:type="character" w:styleId="Strong">
    <w:name w:val="Strong"/>
    <w:basedOn w:val="DefaultParagraphFont"/>
    <w:uiPriority w:val="22"/>
    <w:qFormat/>
    <w:rsid w:val="002B30B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54BC"/>
    <w:rPr>
      <w:rFonts w:ascii="Courier New" w:eastAsia="Times New Roman" w:hAnsi="Courier New" w:cs="Courier New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0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3B7276225F64487AECAC8C714097A" ma:contentTypeVersion="13" ma:contentTypeDescription="Create a new document." ma:contentTypeScope="" ma:versionID="a86d7d9e58af8163d79b9efe1293dae9">
  <xsd:schema xmlns:xsd="http://www.w3.org/2001/XMLSchema" xmlns:xs="http://www.w3.org/2001/XMLSchema" xmlns:p="http://schemas.microsoft.com/office/2006/metadata/properties" xmlns:ns3="46f74152-75a3-4f82-9667-7f96fb604363" xmlns:ns4="38a2e3e0-e978-4430-81d2-beb531e61048" targetNamespace="http://schemas.microsoft.com/office/2006/metadata/properties" ma:root="true" ma:fieldsID="3e55cda8f4755443c9c4f74093598bb9" ns3:_="" ns4:_="">
    <xsd:import namespace="46f74152-75a3-4f82-9667-7f96fb604363"/>
    <xsd:import namespace="38a2e3e0-e978-4430-81d2-beb531e6104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74152-75a3-4f82-9667-7f96fb604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2e3e0-e978-4430-81d2-beb531e61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EFF17-5B47-477B-B250-E27459318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f74152-75a3-4f82-9667-7f96fb604363"/>
    <ds:schemaRef ds:uri="38a2e3e0-e978-4430-81d2-beb531e61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043A91-8075-4D9E-939D-10307B575C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AD31AB-6E8D-478E-80EC-14A7017FF9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86F70E-CA01-4646-8FD4-4ED69CD3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SandraGvazdiovaite</dc:creator>
  <cp:lastModifiedBy>Sandra Gasytė</cp:lastModifiedBy>
  <cp:revision>2</cp:revision>
  <cp:lastPrinted>2018-11-15T05:39:00Z</cp:lastPrinted>
  <dcterms:created xsi:type="dcterms:W3CDTF">2020-12-11T12:13:00Z</dcterms:created>
  <dcterms:modified xsi:type="dcterms:W3CDTF">2020-12-11T12:13:00Z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735763443</vt:i4>
  </property>
  <property fmtid="{D5CDD505-2E9C-101B-9397-08002B2CF9AE}" pid="3" name="ContentTypeId">
    <vt:lpwstr>0x010100B513B7276225F64487AECAC8C714097A</vt:lpwstr>
  </property>
</Properties>
</file>